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0A35AF" w:rsidTr="000A35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5AF" w:rsidRPr="00FF4915" w:rsidRDefault="000A35AF" w:rsidP="005C0C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5AF" w:rsidRPr="00FF4915" w:rsidRDefault="000A35AF" w:rsidP="005C0C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5AF" w:rsidRDefault="000A35AF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35AF" w:rsidTr="000A35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5D2264" w:rsidRDefault="000A35AF" w:rsidP="005C0C3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Дзерж</w:t>
            </w:r>
            <w:proofErr w:type="spellEnd"/>
            <w:r>
              <w:rPr>
                <w:lang w:eastAsia="en-US"/>
              </w:rPr>
              <w:t>. 43а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Отогрев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воды, утепление водопровода общего пользования</w:t>
            </w:r>
          </w:p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Отогрев водопровода</w:t>
            </w:r>
          </w:p>
          <w:p w:rsidR="000A35AF" w:rsidRPr="001829E0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829E0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1829E0" w:rsidRDefault="000A35AF" w:rsidP="005C0C3B">
            <w:pPr>
              <w:spacing w:line="276" w:lineRule="auto"/>
              <w:rPr>
                <w:lang w:eastAsia="en-US"/>
              </w:rPr>
            </w:pPr>
            <w:r w:rsidRPr="001829E0">
              <w:rPr>
                <w:lang w:eastAsia="en-US"/>
              </w:rPr>
              <w:t>4061,00</w:t>
            </w:r>
          </w:p>
          <w:p w:rsidR="000A35AF" w:rsidRPr="001829E0" w:rsidRDefault="000A35AF" w:rsidP="005C0C3B">
            <w:pPr>
              <w:spacing w:line="276" w:lineRule="auto"/>
              <w:rPr>
                <w:lang w:eastAsia="en-US"/>
              </w:rPr>
            </w:pPr>
          </w:p>
          <w:p w:rsidR="000A35AF" w:rsidRPr="001829E0" w:rsidRDefault="000A35AF" w:rsidP="005C0C3B">
            <w:pPr>
              <w:spacing w:line="276" w:lineRule="auto"/>
              <w:rPr>
                <w:lang w:eastAsia="en-US"/>
              </w:rPr>
            </w:pPr>
            <w:r w:rsidRPr="001829E0">
              <w:rPr>
                <w:lang w:eastAsia="en-US"/>
              </w:rPr>
              <w:t>2588,00</w:t>
            </w:r>
          </w:p>
          <w:p w:rsidR="000A35AF" w:rsidRPr="001829E0" w:rsidRDefault="000A35AF" w:rsidP="005C0C3B">
            <w:pPr>
              <w:spacing w:line="276" w:lineRule="auto"/>
              <w:rPr>
                <w:lang w:eastAsia="en-US"/>
              </w:rPr>
            </w:pPr>
            <w:r w:rsidRPr="001829E0">
              <w:rPr>
                <w:lang w:eastAsia="en-US"/>
              </w:rPr>
              <w:t>1180,00</w:t>
            </w:r>
          </w:p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7829,00</w:t>
            </w:r>
          </w:p>
        </w:tc>
      </w:tr>
      <w:tr w:rsidR="000A35AF" w:rsidTr="000A35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A35AF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1829E0" w:rsidRDefault="000A35AF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0A35AF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Дзержинского 43а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F32953" w:rsidRDefault="000A35AF" w:rsidP="005C0C3B">
            <w:pPr>
              <w:spacing w:line="276" w:lineRule="auto"/>
              <w:rPr>
                <w:lang w:eastAsia="en-US"/>
              </w:rPr>
            </w:pPr>
            <w:r w:rsidRPr="00F32953">
              <w:rPr>
                <w:lang w:eastAsia="en-US"/>
              </w:rPr>
              <w:t>Чистка канализации (бочка)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0A35AF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A35AF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A35AF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A35AF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A35AF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61166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P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A35AF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5AF" w:rsidRDefault="000A35AF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1664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Default="0061166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Default="0061166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Pr="00611664" w:rsidRDefault="0061166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11664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Default="00611664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1664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Default="00851CA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Default="0061166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Pr="00611664" w:rsidRDefault="0061166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11664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664" w:rsidRDefault="00611664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51CAC" w:rsidTr="00832A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CAC" w:rsidRDefault="00851CAC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CAC" w:rsidRDefault="00851CA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CAC" w:rsidRPr="00851CAC" w:rsidRDefault="00851CA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51CAC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CAC" w:rsidRDefault="00851CAC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32AF3" w:rsidTr="00832AF3">
        <w:tblPrEx>
          <w:tblLook w:val="04A0"/>
        </w:tblPrEx>
        <w:tc>
          <w:tcPr>
            <w:tcW w:w="644" w:type="dxa"/>
          </w:tcPr>
          <w:p w:rsidR="00832AF3" w:rsidRPr="00832AF3" w:rsidRDefault="00832AF3" w:rsidP="007C6D15">
            <w:pPr>
              <w:spacing w:line="276" w:lineRule="auto"/>
              <w:rPr>
                <w:b/>
                <w:lang w:eastAsia="en-US"/>
              </w:rPr>
            </w:pPr>
            <w:r w:rsidRPr="00832AF3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832AF3" w:rsidRDefault="00832A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 43А</w:t>
            </w:r>
          </w:p>
        </w:tc>
        <w:tc>
          <w:tcPr>
            <w:tcW w:w="5218" w:type="dxa"/>
          </w:tcPr>
          <w:p w:rsidR="00832AF3" w:rsidRDefault="00832A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Покраска цокольной части дома</w:t>
            </w:r>
          </w:p>
          <w:p w:rsidR="00832AF3" w:rsidRDefault="00832A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цокольной части дома (смета)</w:t>
            </w:r>
          </w:p>
          <w:p w:rsidR="00832AF3" w:rsidRDefault="00832A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832AF3" w:rsidRDefault="00832A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</w:tcPr>
          <w:p w:rsidR="00832AF3" w:rsidRPr="00C85671" w:rsidRDefault="00832AF3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3540,00</w:t>
            </w:r>
          </w:p>
          <w:p w:rsidR="00832AF3" w:rsidRPr="00C85671" w:rsidRDefault="00832AF3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26708,00</w:t>
            </w:r>
          </w:p>
          <w:p w:rsidR="00832AF3" w:rsidRPr="00C85671" w:rsidRDefault="00832AF3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3996,00</w:t>
            </w:r>
          </w:p>
          <w:p w:rsidR="00832AF3" w:rsidRDefault="00832AF3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34244,00</w:t>
            </w:r>
          </w:p>
        </w:tc>
      </w:tr>
      <w:tr w:rsidR="00832AF3" w:rsidTr="00832AF3">
        <w:tblPrEx>
          <w:tblLook w:val="04A0"/>
        </w:tblPrEx>
        <w:tc>
          <w:tcPr>
            <w:tcW w:w="644" w:type="dxa"/>
          </w:tcPr>
          <w:p w:rsidR="00832AF3" w:rsidRPr="004B7EE6" w:rsidRDefault="00A76516" w:rsidP="007C6D15">
            <w:pPr>
              <w:spacing w:line="276" w:lineRule="auto"/>
              <w:rPr>
                <w:b/>
                <w:lang w:eastAsia="en-US"/>
              </w:rPr>
            </w:pPr>
            <w:r w:rsidRPr="004B7EE6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832AF3" w:rsidRDefault="00832AF3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32AF3" w:rsidRPr="00832AF3" w:rsidRDefault="00832AF3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32AF3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832AF3" w:rsidRPr="00C85671" w:rsidRDefault="00832AF3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A76516" w:rsidTr="00832AF3">
        <w:tblPrEx>
          <w:tblLook w:val="04A0"/>
        </w:tblPrEx>
        <w:tc>
          <w:tcPr>
            <w:tcW w:w="644" w:type="dxa"/>
          </w:tcPr>
          <w:p w:rsidR="00A76516" w:rsidRPr="004B7EE6" w:rsidRDefault="00A76516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76516" w:rsidRDefault="00A7651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76516" w:rsidRPr="00A76516" w:rsidRDefault="00A7651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A76516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A76516" w:rsidRPr="00C85671" w:rsidRDefault="00A76516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A76516" w:rsidTr="00A76516">
        <w:tblPrEx>
          <w:tblLook w:val="04A0"/>
        </w:tblPrEx>
        <w:tc>
          <w:tcPr>
            <w:tcW w:w="644" w:type="dxa"/>
          </w:tcPr>
          <w:p w:rsidR="00A76516" w:rsidRPr="004B7EE6" w:rsidRDefault="00A76516" w:rsidP="006645B4">
            <w:pPr>
              <w:spacing w:line="276" w:lineRule="auto"/>
              <w:rPr>
                <w:b/>
                <w:lang w:eastAsia="en-US"/>
              </w:rPr>
            </w:pPr>
            <w:r w:rsidRPr="004B7EE6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A76516" w:rsidRPr="00222B90" w:rsidRDefault="00A76516" w:rsidP="006645B4">
            <w:pPr>
              <w:spacing w:line="276" w:lineRule="auto"/>
              <w:rPr>
                <w:lang w:eastAsia="en-US"/>
              </w:rPr>
            </w:pPr>
            <w:proofErr w:type="spellStart"/>
            <w:r w:rsidRPr="00222B90">
              <w:rPr>
                <w:lang w:eastAsia="en-US"/>
              </w:rPr>
              <w:t>Дзерж</w:t>
            </w:r>
            <w:proofErr w:type="spellEnd"/>
            <w:r w:rsidRPr="00222B90">
              <w:rPr>
                <w:lang w:eastAsia="en-US"/>
              </w:rPr>
              <w:t>. 43А</w:t>
            </w:r>
          </w:p>
        </w:tc>
        <w:tc>
          <w:tcPr>
            <w:tcW w:w="5218" w:type="dxa"/>
          </w:tcPr>
          <w:p w:rsidR="00A76516" w:rsidRPr="00222B90" w:rsidRDefault="00A76516" w:rsidP="006645B4">
            <w:pPr>
              <w:spacing w:line="276" w:lineRule="auto"/>
              <w:rPr>
                <w:lang w:eastAsia="en-US"/>
              </w:rPr>
            </w:pPr>
            <w:r w:rsidRPr="00222B90">
              <w:rPr>
                <w:lang w:eastAsia="en-US"/>
              </w:rPr>
              <w:t>Ремонт входной двери</w:t>
            </w:r>
          </w:p>
        </w:tc>
        <w:tc>
          <w:tcPr>
            <w:tcW w:w="1564" w:type="dxa"/>
          </w:tcPr>
          <w:p w:rsidR="00A76516" w:rsidRDefault="00A7651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A76516" w:rsidTr="00A76516">
        <w:tblPrEx>
          <w:tblLook w:val="04A0"/>
        </w:tblPrEx>
        <w:tc>
          <w:tcPr>
            <w:tcW w:w="644" w:type="dxa"/>
          </w:tcPr>
          <w:p w:rsidR="00A76516" w:rsidRPr="004B7EE6" w:rsidRDefault="00A76516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76516" w:rsidRPr="00222B90" w:rsidRDefault="00A76516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76516" w:rsidRPr="00A76516" w:rsidRDefault="00A7651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76516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A76516" w:rsidRDefault="00A76516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7EE6" w:rsidTr="004B7EE6">
        <w:tblPrEx>
          <w:tblLook w:val="04A0"/>
        </w:tblPrEx>
        <w:tc>
          <w:tcPr>
            <w:tcW w:w="644" w:type="dxa"/>
            <w:hideMark/>
          </w:tcPr>
          <w:p w:rsidR="004B7EE6" w:rsidRPr="004B7EE6" w:rsidRDefault="004B7EE6" w:rsidP="00620D5B">
            <w:pPr>
              <w:spacing w:line="276" w:lineRule="auto"/>
              <w:rPr>
                <w:b/>
                <w:lang w:eastAsia="en-US"/>
              </w:rPr>
            </w:pPr>
            <w:r w:rsidRPr="004B7EE6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4B7EE6" w:rsidRDefault="004B7EE6" w:rsidP="00620D5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Дзерж</w:t>
            </w:r>
            <w:proofErr w:type="spellEnd"/>
            <w:r>
              <w:rPr>
                <w:lang w:eastAsia="en-US"/>
              </w:rPr>
              <w:t>. 43А</w:t>
            </w:r>
          </w:p>
        </w:tc>
        <w:tc>
          <w:tcPr>
            <w:tcW w:w="5218" w:type="dxa"/>
            <w:hideMark/>
          </w:tcPr>
          <w:p w:rsidR="004B7EE6" w:rsidRDefault="004B7EE6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hideMark/>
          </w:tcPr>
          <w:p w:rsidR="004B7EE6" w:rsidRDefault="004B7EE6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4B7EE6" w:rsidTr="004B7EE6">
        <w:tblPrEx>
          <w:tblLook w:val="04A0"/>
        </w:tblPrEx>
        <w:tc>
          <w:tcPr>
            <w:tcW w:w="644" w:type="dxa"/>
            <w:hideMark/>
          </w:tcPr>
          <w:p w:rsidR="004B7EE6" w:rsidRPr="001C1867" w:rsidRDefault="001C1867" w:rsidP="00620D5B">
            <w:pPr>
              <w:spacing w:line="276" w:lineRule="auto"/>
              <w:rPr>
                <w:b/>
                <w:lang w:eastAsia="en-US"/>
              </w:rPr>
            </w:pPr>
            <w:r w:rsidRPr="001C1867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hideMark/>
          </w:tcPr>
          <w:p w:rsidR="004B7EE6" w:rsidRDefault="004B7EE6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4B7EE6" w:rsidRPr="004B7EE6" w:rsidRDefault="004B7EE6" w:rsidP="00620D5B">
            <w:pPr>
              <w:spacing w:line="276" w:lineRule="auto"/>
              <w:rPr>
                <w:b/>
                <w:lang w:eastAsia="en-US"/>
              </w:rPr>
            </w:pPr>
            <w:r w:rsidRPr="004B7EE6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hideMark/>
          </w:tcPr>
          <w:p w:rsidR="004B7EE6" w:rsidRDefault="004B7EE6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C1867" w:rsidTr="004B7EE6">
        <w:tblPrEx>
          <w:tblLook w:val="04A0"/>
        </w:tblPrEx>
        <w:tc>
          <w:tcPr>
            <w:tcW w:w="644" w:type="dxa"/>
            <w:hideMark/>
          </w:tcPr>
          <w:p w:rsidR="001C1867" w:rsidRPr="001C1867" w:rsidRDefault="001C1867" w:rsidP="00620D5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1C1867" w:rsidRDefault="001C186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1C1867" w:rsidRPr="004B7EE6" w:rsidRDefault="001C186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1C1867" w:rsidRDefault="008A4EB9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45841,00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35AF"/>
    <w:rsid w:val="000A35AF"/>
    <w:rsid w:val="001C1867"/>
    <w:rsid w:val="00207B6E"/>
    <w:rsid w:val="00390844"/>
    <w:rsid w:val="004B7EE6"/>
    <w:rsid w:val="00535484"/>
    <w:rsid w:val="00541003"/>
    <w:rsid w:val="005F71D1"/>
    <w:rsid w:val="00611664"/>
    <w:rsid w:val="00644022"/>
    <w:rsid w:val="006965DF"/>
    <w:rsid w:val="00832AF3"/>
    <w:rsid w:val="00851CAC"/>
    <w:rsid w:val="008A4EB9"/>
    <w:rsid w:val="009D0D93"/>
    <w:rsid w:val="009F27B6"/>
    <w:rsid w:val="00A76516"/>
    <w:rsid w:val="00BB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5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2017-08-07T10:48:00Z</dcterms:created>
  <dcterms:modified xsi:type="dcterms:W3CDTF">2018-02-07T05:12:00Z</dcterms:modified>
</cp:coreProperties>
</file>